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7C4B9" w14:textId="77777777" w:rsidR="00BA04AE" w:rsidRPr="00B474D1" w:rsidRDefault="00BA04AE" w:rsidP="00BA04AE">
      <w:pPr>
        <w:rPr>
          <w:sz w:val="28"/>
          <w:szCs w:val="28"/>
        </w:rPr>
      </w:pPr>
      <w:r w:rsidRPr="00B474D1">
        <w:rPr>
          <w:sz w:val="28"/>
          <w:szCs w:val="28"/>
        </w:rPr>
        <w:t>MUNICIPIUL SATU MARE</w:t>
      </w:r>
    </w:p>
    <w:p w14:paraId="6932AF84" w14:textId="77777777" w:rsidR="00BA04AE" w:rsidRPr="00B474D1" w:rsidRDefault="00BA04AE" w:rsidP="00BA04AE">
      <w:pPr>
        <w:rPr>
          <w:sz w:val="28"/>
          <w:szCs w:val="28"/>
        </w:rPr>
      </w:pPr>
      <w:r w:rsidRPr="00B474D1">
        <w:rPr>
          <w:sz w:val="28"/>
          <w:szCs w:val="28"/>
        </w:rPr>
        <w:t>APARATUL DE SPECIALITATE AL PRIMARULUI</w:t>
      </w:r>
    </w:p>
    <w:p w14:paraId="588451A3" w14:textId="77777777" w:rsidR="00BA04AE" w:rsidRPr="00B474D1" w:rsidRDefault="00BA04AE" w:rsidP="00BA04AE">
      <w:pPr>
        <w:rPr>
          <w:sz w:val="28"/>
          <w:szCs w:val="28"/>
        </w:rPr>
      </w:pPr>
      <w:r w:rsidRPr="00B474D1">
        <w:rPr>
          <w:sz w:val="28"/>
          <w:szCs w:val="28"/>
        </w:rPr>
        <w:t>Serviciul Patrimoniu, Concesionări, Închirieri</w:t>
      </w:r>
    </w:p>
    <w:p w14:paraId="673CCFA0" w14:textId="4CE495D2" w:rsidR="00BA04AE" w:rsidRDefault="00BA04AE" w:rsidP="00BA04AE">
      <w:pPr>
        <w:rPr>
          <w:sz w:val="28"/>
          <w:szCs w:val="28"/>
        </w:rPr>
      </w:pPr>
      <w:r w:rsidRPr="00B474D1">
        <w:rPr>
          <w:sz w:val="28"/>
          <w:szCs w:val="28"/>
        </w:rPr>
        <w:t xml:space="preserve">Nr. </w:t>
      </w:r>
      <w:r w:rsidR="00E90591">
        <w:rPr>
          <w:sz w:val="28"/>
          <w:szCs w:val="28"/>
        </w:rPr>
        <w:t>33539/16.06.2021</w:t>
      </w:r>
    </w:p>
    <w:p w14:paraId="5B3CB2D2" w14:textId="42A5142E" w:rsidR="00C45D40" w:rsidRDefault="00C45D40" w:rsidP="00BA04AE">
      <w:pPr>
        <w:rPr>
          <w:sz w:val="28"/>
          <w:szCs w:val="28"/>
        </w:rPr>
      </w:pPr>
    </w:p>
    <w:p w14:paraId="127EDEC7" w14:textId="40B7C4F4" w:rsidR="00D45AC0" w:rsidRPr="00D45AC0" w:rsidRDefault="00D45AC0" w:rsidP="00D45AC0">
      <w:pPr>
        <w:tabs>
          <w:tab w:val="left" w:pos="158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ab/>
      </w:r>
      <w:r w:rsidRPr="00D45AC0">
        <w:rPr>
          <w:sz w:val="28"/>
          <w:szCs w:val="28"/>
        </w:rPr>
        <w:t>În temeiul prevederilor art.136 alin. (8) lit. b) din OUG nr. 57/2019 privind Codul Administrativ, cu modificările și completările ulterioare, Serviciul Patrimoniu, Concesionări, Închirieri formulează următorul:</w:t>
      </w:r>
    </w:p>
    <w:p w14:paraId="52040625" w14:textId="133E06BD" w:rsidR="00C45D40" w:rsidRDefault="00C45D40" w:rsidP="00BA04AE">
      <w:pPr>
        <w:rPr>
          <w:sz w:val="28"/>
          <w:szCs w:val="28"/>
        </w:rPr>
      </w:pPr>
    </w:p>
    <w:p w14:paraId="4D953256" w14:textId="77777777" w:rsidR="00192F6C" w:rsidRPr="00B474D1" w:rsidRDefault="00192F6C" w:rsidP="00BA04AE">
      <w:pPr>
        <w:rPr>
          <w:sz w:val="28"/>
          <w:szCs w:val="28"/>
        </w:rPr>
      </w:pPr>
    </w:p>
    <w:p w14:paraId="22F61F2B" w14:textId="77777777" w:rsidR="00BA04AE" w:rsidRPr="00B474D1" w:rsidRDefault="00BA04AE" w:rsidP="00BA04AE">
      <w:pPr>
        <w:rPr>
          <w:sz w:val="28"/>
          <w:szCs w:val="28"/>
        </w:rPr>
      </w:pPr>
    </w:p>
    <w:p w14:paraId="571679A1" w14:textId="7F6CA6AF" w:rsidR="00BA04AE" w:rsidRDefault="00BA04AE" w:rsidP="00BA04AE">
      <w:pPr>
        <w:jc w:val="center"/>
        <w:rPr>
          <w:b/>
          <w:sz w:val="28"/>
          <w:szCs w:val="28"/>
        </w:rPr>
      </w:pPr>
      <w:r w:rsidRPr="00B474D1">
        <w:rPr>
          <w:b/>
          <w:sz w:val="28"/>
          <w:szCs w:val="28"/>
        </w:rPr>
        <w:t>RAPORT DE SPECIALITATE</w:t>
      </w:r>
    </w:p>
    <w:p w14:paraId="26EFFFF4" w14:textId="216619CF" w:rsidR="00971C10" w:rsidRPr="006E1C9C" w:rsidRDefault="00971C10" w:rsidP="00971C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la proiectul de hotărâre </w:t>
      </w:r>
      <w:r w:rsidRPr="00A70079">
        <w:rPr>
          <w:b/>
          <w:sz w:val="28"/>
          <w:szCs w:val="28"/>
        </w:rPr>
        <w:t>pentru</w:t>
      </w:r>
      <w:r>
        <w:t xml:space="preserve"> </w:t>
      </w:r>
      <w:r w:rsidRPr="00A70079">
        <w:rPr>
          <w:b/>
          <w:sz w:val="28"/>
          <w:szCs w:val="28"/>
        </w:rPr>
        <w:t>completarea HCL nr. 124/29.04.2021</w:t>
      </w:r>
      <w:r>
        <w:t xml:space="preserve"> </w:t>
      </w:r>
      <w:r w:rsidRPr="006E1C9C">
        <w:rPr>
          <w:b/>
          <w:sz w:val="28"/>
          <w:szCs w:val="28"/>
        </w:rPr>
        <w:t xml:space="preserve">privind </w:t>
      </w:r>
      <w:r>
        <w:rPr>
          <w:b/>
          <w:sz w:val="28"/>
          <w:szCs w:val="28"/>
        </w:rPr>
        <w:t>numirea Comisiei pentru analiza și evaluarea stadiului de realizare a contractului privind concesionarea Zonei de Agrement Someș</w:t>
      </w:r>
    </w:p>
    <w:p w14:paraId="603AF979" w14:textId="77777777" w:rsidR="00971C10" w:rsidRDefault="00971C10" w:rsidP="00971C10">
      <w:pPr>
        <w:pStyle w:val="BodyText"/>
        <w:ind w:firstLine="720"/>
        <w:jc w:val="both"/>
        <w:rPr>
          <w:sz w:val="28"/>
          <w:szCs w:val="28"/>
        </w:rPr>
      </w:pPr>
    </w:p>
    <w:p w14:paraId="3C7AC388" w14:textId="6E9F0577" w:rsidR="00971C10" w:rsidRPr="00971C10" w:rsidRDefault="007A4161" w:rsidP="0027272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P</w:t>
      </w:r>
      <w:r w:rsidR="00C87F33">
        <w:rPr>
          <w:sz w:val="28"/>
          <w:szCs w:val="28"/>
        </w:rPr>
        <w:t xml:space="preserve">rin </w:t>
      </w:r>
      <w:r w:rsidR="00971C10" w:rsidRPr="00971C10">
        <w:rPr>
          <w:sz w:val="28"/>
          <w:szCs w:val="28"/>
        </w:rPr>
        <w:t xml:space="preserve">HCL nr. 124/29.04.2021 </w:t>
      </w:r>
      <w:r w:rsidR="00971C10">
        <w:rPr>
          <w:sz w:val="28"/>
          <w:szCs w:val="28"/>
        </w:rPr>
        <w:t xml:space="preserve">s-a </w:t>
      </w:r>
      <w:r w:rsidR="00971C10" w:rsidRPr="00971C10">
        <w:rPr>
          <w:sz w:val="28"/>
          <w:szCs w:val="28"/>
        </w:rPr>
        <w:t>numi</w:t>
      </w:r>
      <w:r w:rsidR="00971C10">
        <w:rPr>
          <w:sz w:val="28"/>
          <w:szCs w:val="28"/>
        </w:rPr>
        <w:t>t</w:t>
      </w:r>
      <w:r w:rsidR="00971C10" w:rsidRPr="00971C10">
        <w:rPr>
          <w:sz w:val="28"/>
          <w:szCs w:val="28"/>
        </w:rPr>
        <w:t xml:space="preserve"> Comisiei pentru analiza și evaluarea stadiului de realizare a contractului privind concesionarea Zonei de Agrement Someș</w:t>
      </w:r>
      <w:r w:rsidR="00551CDE">
        <w:rPr>
          <w:sz w:val="28"/>
          <w:szCs w:val="28"/>
        </w:rPr>
        <w:t>.</w:t>
      </w:r>
    </w:p>
    <w:p w14:paraId="56F15C59" w14:textId="3AA60902" w:rsidR="00551CDE" w:rsidRDefault="00551CDE" w:rsidP="0027272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Conform prevederilor art. 127 alin (3) din OUG 57/2019 privind codul administrativ</w:t>
      </w:r>
      <w:r w:rsidR="00FC2439">
        <w:rPr>
          <w:sz w:val="28"/>
          <w:szCs w:val="28"/>
        </w:rPr>
        <w:t>, cu modificările și completările ulterioare</w:t>
      </w:r>
      <w:r>
        <w:rPr>
          <w:sz w:val="28"/>
          <w:szCs w:val="28"/>
        </w:rPr>
        <w:t xml:space="preserve"> ”Consiliile locale por organiza, din proprie inițiativă sau din inițiativa primarului, </w:t>
      </w:r>
      <w:r w:rsidR="007A45B4">
        <w:rPr>
          <w:sz w:val="28"/>
          <w:szCs w:val="28"/>
        </w:rPr>
        <w:t>d</w:t>
      </w:r>
      <w:r>
        <w:rPr>
          <w:sz w:val="28"/>
          <w:szCs w:val="28"/>
        </w:rPr>
        <w:t xml:space="preserve">upă caz, comisii mixte formate din consilieri locali, funcționari publici și alți specialiști, </w:t>
      </w:r>
      <w:r w:rsidRPr="00551CDE">
        <w:rPr>
          <w:b/>
          <w:bCs/>
          <w:sz w:val="28"/>
          <w:szCs w:val="28"/>
        </w:rPr>
        <w:t>pe perioadă determinată</w:t>
      </w:r>
      <w:r>
        <w:rPr>
          <w:sz w:val="28"/>
          <w:szCs w:val="28"/>
        </w:rPr>
        <w:t>...”</w:t>
      </w:r>
    </w:p>
    <w:p w14:paraId="478E8DE3" w14:textId="65BC1FBF" w:rsidR="00830BC5" w:rsidRDefault="00830BC5" w:rsidP="0027272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Având în vedere faptul că în cuprinsul hotărârii nu a fost specificată perioada în care își </w:t>
      </w:r>
      <w:r w:rsidR="00FC2439">
        <w:rPr>
          <w:sz w:val="28"/>
          <w:szCs w:val="28"/>
        </w:rPr>
        <w:t xml:space="preserve">va </w:t>
      </w:r>
      <w:r>
        <w:rPr>
          <w:sz w:val="28"/>
          <w:szCs w:val="28"/>
        </w:rPr>
        <w:t>desfăș</w:t>
      </w:r>
      <w:r w:rsidR="00FC2439">
        <w:rPr>
          <w:sz w:val="28"/>
          <w:szCs w:val="28"/>
        </w:rPr>
        <w:t>u</w:t>
      </w:r>
      <w:r>
        <w:rPr>
          <w:sz w:val="28"/>
          <w:szCs w:val="28"/>
        </w:rPr>
        <w:t>r</w:t>
      </w:r>
      <w:r w:rsidR="00FC2439">
        <w:rPr>
          <w:sz w:val="28"/>
          <w:szCs w:val="28"/>
        </w:rPr>
        <w:t>a</w:t>
      </w:r>
      <w:r>
        <w:rPr>
          <w:sz w:val="28"/>
          <w:szCs w:val="28"/>
        </w:rPr>
        <w:t xml:space="preserve"> activitatea Comisia</w:t>
      </w:r>
      <w:r w:rsidRPr="00830BC5">
        <w:rPr>
          <w:sz w:val="28"/>
          <w:szCs w:val="28"/>
        </w:rPr>
        <w:t xml:space="preserve"> pentru analiza și evaluarea stadiului de realizare a contractului privind concesionarea Zonei de Agrement Someș</w:t>
      </w:r>
      <w:r>
        <w:rPr>
          <w:sz w:val="28"/>
          <w:szCs w:val="28"/>
        </w:rPr>
        <w:t>, se impune completarea acesteia cu un nou alineat care va avea următorul conținut:</w:t>
      </w:r>
      <w:r w:rsidRPr="00830BC5">
        <w:rPr>
          <w:sz w:val="28"/>
          <w:szCs w:val="28"/>
        </w:rPr>
        <w:t xml:space="preserve"> </w:t>
      </w:r>
    </w:p>
    <w:p w14:paraId="5BFA7E1D" w14:textId="1B0D9E24" w:rsidR="00830BC5" w:rsidRPr="00830BC5" w:rsidRDefault="00830BC5" w:rsidP="00830BC5">
      <w:pPr>
        <w:spacing w:line="360" w:lineRule="auto"/>
        <w:jc w:val="both"/>
        <w:rPr>
          <w:i/>
          <w:iCs/>
          <w:sz w:val="28"/>
          <w:szCs w:val="28"/>
        </w:rPr>
      </w:pPr>
      <w:r w:rsidRPr="00830BC5">
        <w:rPr>
          <w:i/>
          <w:iCs/>
          <w:sz w:val="28"/>
          <w:szCs w:val="28"/>
        </w:rPr>
        <w:t xml:space="preserve">           ”Comisia numită la art. 1 își va desfășura activitatea până la data de 30.12.2021.”</w:t>
      </w:r>
    </w:p>
    <w:p w14:paraId="5B99F2DF" w14:textId="7D1AC703" w:rsidR="00830BC5" w:rsidRDefault="00830BC5" w:rsidP="00D45AC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Urmare a celor prezentate mai sus, </w:t>
      </w:r>
      <w:r w:rsidRPr="00830BC5">
        <w:rPr>
          <w:sz w:val="28"/>
          <w:szCs w:val="28"/>
        </w:rPr>
        <w:t>în temeiul</w:t>
      </w:r>
      <w:r w:rsidRPr="00B474D1">
        <w:rPr>
          <w:sz w:val="28"/>
          <w:szCs w:val="28"/>
        </w:rPr>
        <w:t xml:space="preserve"> dispozițiilor art.139 alin.(1) și art.196 alin.(1) lit.a din OUG nr. 57/2019 privind Codul Administrativ</w:t>
      </w:r>
      <w:r>
        <w:rPr>
          <w:sz w:val="28"/>
          <w:szCs w:val="28"/>
        </w:rPr>
        <w:t xml:space="preserve">, înaintăm Consiliului local </w:t>
      </w:r>
      <w:proofErr w:type="spellStart"/>
      <w:r>
        <w:rPr>
          <w:sz w:val="28"/>
          <w:szCs w:val="28"/>
        </w:rPr>
        <w:t>prezetul</w:t>
      </w:r>
      <w:proofErr w:type="spellEnd"/>
      <w:r>
        <w:rPr>
          <w:sz w:val="28"/>
          <w:szCs w:val="28"/>
        </w:rPr>
        <w:t xml:space="preserve"> proiect de hotărâre cu propunere de aprobare.</w:t>
      </w:r>
    </w:p>
    <w:p w14:paraId="6599E820" w14:textId="77777777" w:rsidR="00BA04AE" w:rsidRPr="00B474D1" w:rsidRDefault="00BA04AE" w:rsidP="00BA04AE">
      <w:pPr>
        <w:tabs>
          <w:tab w:val="left" w:pos="4680"/>
          <w:tab w:val="center" w:pos="5165"/>
        </w:tabs>
        <w:ind w:left="357"/>
        <w:jc w:val="center"/>
        <w:rPr>
          <w:sz w:val="28"/>
          <w:szCs w:val="28"/>
        </w:rPr>
      </w:pPr>
      <w:proofErr w:type="spellStart"/>
      <w:r w:rsidRPr="00B474D1">
        <w:rPr>
          <w:sz w:val="28"/>
          <w:szCs w:val="28"/>
        </w:rPr>
        <w:t>Şef</w:t>
      </w:r>
      <w:proofErr w:type="spellEnd"/>
      <w:r w:rsidRPr="00B474D1">
        <w:rPr>
          <w:sz w:val="28"/>
          <w:szCs w:val="28"/>
        </w:rPr>
        <w:t xml:space="preserve"> Serviciu</w:t>
      </w:r>
    </w:p>
    <w:p w14:paraId="5C6B1387" w14:textId="650B88F9" w:rsidR="00BA04AE" w:rsidRDefault="00BA04AE" w:rsidP="00BA04AE">
      <w:pPr>
        <w:ind w:left="357"/>
        <w:jc w:val="center"/>
        <w:rPr>
          <w:sz w:val="28"/>
          <w:szCs w:val="28"/>
        </w:rPr>
      </w:pPr>
      <w:r w:rsidRPr="00B474D1">
        <w:rPr>
          <w:sz w:val="28"/>
          <w:szCs w:val="28"/>
        </w:rPr>
        <w:t>Faur Mihaela</w:t>
      </w:r>
    </w:p>
    <w:p w14:paraId="0692AB7A" w14:textId="77777777" w:rsidR="00D45AC0" w:rsidRDefault="00D45AC0" w:rsidP="00BA04AE">
      <w:pPr>
        <w:ind w:left="357"/>
        <w:jc w:val="center"/>
        <w:rPr>
          <w:sz w:val="28"/>
          <w:szCs w:val="28"/>
        </w:rPr>
      </w:pPr>
    </w:p>
    <w:p w14:paraId="348DB04E" w14:textId="3AB16280" w:rsidR="00C45D40" w:rsidRDefault="00C45D40" w:rsidP="00BA04AE">
      <w:pPr>
        <w:ind w:left="357"/>
        <w:jc w:val="center"/>
        <w:rPr>
          <w:sz w:val="28"/>
          <w:szCs w:val="28"/>
        </w:rPr>
      </w:pPr>
    </w:p>
    <w:p w14:paraId="421C8AE3" w14:textId="5C08FDC1" w:rsidR="00C45D40" w:rsidRDefault="00C45D40" w:rsidP="00BA04AE">
      <w:pPr>
        <w:ind w:left="357"/>
        <w:jc w:val="center"/>
        <w:rPr>
          <w:sz w:val="28"/>
          <w:szCs w:val="28"/>
        </w:rPr>
      </w:pPr>
    </w:p>
    <w:p w14:paraId="5FFBC667" w14:textId="7A42CFB3" w:rsidR="00C45D40" w:rsidRPr="00272720" w:rsidRDefault="00272720" w:rsidP="00272720">
      <w:pPr>
        <w:ind w:left="357"/>
        <w:rPr>
          <w:sz w:val="16"/>
          <w:szCs w:val="16"/>
        </w:rPr>
      </w:pPr>
      <w:r w:rsidRPr="00272720">
        <w:rPr>
          <w:sz w:val="16"/>
          <w:szCs w:val="16"/>
        </w:rPr>
        <w:t xml:space="preserve"> Faur/</w:t>
      </w:r>
      <w:r>
        <w:rPr>
          <w:sz w:val="16"/>
          <w:szCs w:val="16"/>
        </w:rPr>
        <w:t xml:space="preserve"> Mihaela </w:t>
      </w:r>
      <w:r w:rsidRPr="00272720">
        <w:rPr>
          <w:sz w:val="16"/>
          <w:szCs w:val="16"/>
        </w:rPr>
        <w:t>2 exemplare</w:t>
      </w:r>
    </w:p>
    <w:sectPr w:rsidR="00C45D40" w:rsidRPr="00272720" w:rsidSect="000C63B2">
      <w:footerReference w:type="default" r:id="rId7"/>
      <w:pgSz w:w="12240" w:h="15840"/>
      <w:pgMar w:top="907" w:right="964" w:bottom="56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D429C" w14:textId="77777777" w:rsidR="00A93860" w:rsidRDefault="00A93860">
      <w:r>
        <w:separator/>
      </w:r>
    </w:p>
  </w:endnote>
  <w:endnote w:type="continuationSeparator" w:id="0">
    <w:p w14:paraId="517029A0" w14:textId="77777777" w:rsidR="00A93860" w:rsidRDefault="00A93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CFDEF" w14:textId="77777777" w:rsidR="00F537BE" w:rsidRDefault="007A45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6B185" w14:textId="77777777" w:rsidR="00A93860" w:rsidRDefault="00A93860">
      <w:r>
        <w:separator/>
      </w:r>
    </w:p>
  </w:footnote>
  <w:footnote w:type="continuationSeparator" w:id="0">
    <w:p w14:paraId="2B7D64DD" w14:textId="77777777" w:rsidR="00A93860" w:rsidRDefault="00A938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4338B3"/>
    <w:multiLevelType w:val="hybridMultilevel"/>
    <w:tmpl w:val="517C8E9E"/>
    <w:lvl w:ilvl="0" w:tplc="2DA8FA26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4AE"/>
    <w:rsid w:val="0006347A"/>
    <w:rsid w:val="0015196F"/>
    <w:rsid w:val="00192F6C"/>
    <w:rsid w:val="00213974"/>
    <w:rsid w:val="00262CB5"/>
    <w:rsid w:val="00272720"/>
    <w:rsid w:val="0029681D"/>
    <w:rsid w:val="004B7E07"/>
    <w:rsid w:val="00536643"/>
    <w:rsid w:val="00551CDE"/>
    <w:rsid w:val="005E168D"/>
    <w:rsid w:val="005E2DBB"/>
    <w:rsid w:val="00692B73"/>
    <w:rsid w:val="00697CAB"/>
    <w:rsid w:val="007A4161"/>
    <w:rsid w:val="007A45B4"/>
    <w:rsid w:val="00830BC5"/>
    <w:rsid w:val="00866D5E"/>
    <w:rsid w:val="00971C10"/>
    <w:rsid w:val="009E51D9"/>
    <w:rsid w:val="00A64396"/>
    <w:rsid w:val="00A76F3A"/>
    <w:rsid w:val="00A93860"/>
    <w:rsid w:val="00BA04AE"/>
    <w:rsid w:val="00C45D40"/>
    <w:rsid w:val="00C87F33"/>
    <w:rsid w:val="00D03FF5"/>
    <w:rsid w:val="00D45AC0"/>
    <w:rsid w:val="00DB5C9D"/>
    <w:rsid w:val="00DE5A20"/>
    <w:rsid w:val="00DF2AAD"/>
    <w:rsid w:val="00E652C5"/>
    <w:rsid w:val="00E84B54"/>
    <w:rsid w:val="00E90591"/>
    <w:rsid w:val="00EB6ACD"/>
    <w:rsid w:val="00F400F9"/>
    <w:rsid w:val="00FC044F"/>
    <w:rsid w:val="00FC2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22731"/>
  <w15:chartTrackingRefBased/>
  <w15:docId w15:val="{29963995-9B29-4C5D-9458-337D1F6A3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4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BA04AE"/>
    <w:pPr>
      <w:jc w:val="center"/>
    </w:pPr>
    <w:rPr>
      <w:szCs w:val="20"/>
      <w:lang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BA04AE"/>
    <w:rPr>
      <w:rFonts w:ascii="Times New Roman" w:eastAsia="Times New Roman" w:hAnsi="Times New Roman" w:cs="Times New Roman"/>
      <w:sz w:val="24"/>
      <w:szCs w:val="20"/>
      <w:lang w:eastAsia="x-none"/>
    </w:rPr>
  </w:style>
  <w:style w:type="paragraph" w:styleId="Footer">
    <w:name w:val="footer"/>
    <w:basedOn w:val="Normal"/>
    <w:link w:val="FooterChar"/>
    <w:uiPriority w:val="99"/>
    <w:unhideWhenUsed/>
    <w:rsid w:val="00BA04AE"/>
    <w:pPr>
      <w:tabs>
        <w:tab w:val="center" w:pos="4703"/>
        <w:tab w:val="right" w:pos="9406"/>
      </w:tabs>
    </w:pPr>
    <w:rPr>
      <w:lang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BA04AE"/>
    <w:rPr>
      <w:rFonts w:ascii="Times New Roman" w:eastAsia="Times New Roman" w:hAnsi="Times New Roman" w:cs="Times New Roman"/>
      <w:sz w:val="24"/>
      <w:szCs w:val="24"/>
      <w:lang w:eastAsia="x-none"/>
    </w:rPr>
  </w:style>
  <w:style w:type="paragraph" w:styleId="NormalWeb">
    <w:name w:val="Normal (Web)"/>
    <w:basedOn w:val="Normal"/>
    <w:uiPriority w:val="99"/>
    <w:unhideWhenUsed/>
    <w:rsid w:val="00BA04AE"/>
    <w:pPr>
      <w:spacing w:before="100" w:beforeAutospacing="1" w:after="100" w:afterAutospacing="1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D03F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629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553</TotalTime>
  <Pages>1</Pages>
  <Words>261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Corina Seres</cp:lastModifiedBy>
  <cp:revision>9</cp:revision>
  <cp:lastPrinted>2021-06-18T08:40:00Z</cp:lastPrinted>
  <dcterms:created xsi:type="dcterms:W3CDTF">2021-04-19T06:52:00Z</dcterms:created>
  <dcterms:modified xsi:type="dcterms:W3CDTF">2021-06-18T08:40:00Z</dcterms:modified>
</cp:coreProperties>
</file>